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574" w:rsidRPr="00D40FED" w:rsidRDefault="00997574" w:rsidP="00997574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781860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DD1343">
        <w:rPr>
          <w:rFonts w:ascii="Times New Roman" w:hAnsi="Times New Roman" w:cs="Times New Roman"/>
          <w:b/>
          <w:i/>
          <w:sz w:val="24"/>
          <w:szCs w:val="24"/>
          <w:u w:val="single"/>
        </w:rPr>
        <w:t>8</w:t>
      </w:r>
      <w:r w:rsidRPr="00781860">
        <w:rPr>
          <w:rFonts w:ascii="Times New Roman" w:hAnsi="Times New Roman" w:cs="Times New Roman"/>
          <w:b/>
          <w:i/>
          <w:sz w:val="24"/>
          <w:szCs w:val="24"/>
          <w:u w:val="single"/>
        </w:rPr>
        <w:t>.02.2021</w:t>
      </w:r>
      <w:r w:rsidRPr="0078186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997574" w:rsidRPr="00D40FED" w:rsidRDefault="00997574" w:rsidP="00997574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9639" w:type="dxa"/>
        <w:tblInd w:w="108" w:type="dxa"/>
        <w:tblLook w:val="04A0" w:firstRow="1" w:lastRow="0" w:firstColumn="1" w:lastColumn="0" w:noHBand="0" w:noVBand="1"/>
      </w:tblPr>
      <w:tblGrid>
        <w:gridCol w:w="426"/>
        <w:gridCol w:w="9320"/>
      </w:tblGrid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4429E4" w:rsidRPr="004429E4">
                <w:rPr>
                  <w:rStyle w:val="a6"/>
                  <w:b/>
                  <w:i/>
                  <w:sz w:val="21"/>
                  <w:szCs w:val="21"/>
                </w:rPr>
                <w:t>(Извещение № SALEEOA00003343)</w:t>
              </w:r>
            </w:hyperlink>
            <w:bookmarkStart w:id="0" w:name="_GoBack"/>
            <w:bookmarkEnd w:id="0"/>
          </w:p>
        </w:tc>
      </w:tr>
      <w:tr w:rsidR="00997574" w:rsidRPr="00D40FED" w:rsidTr="00EC594E">
        <w:trPr>
          <w:trHeight w:val="5788"/>
        </w:trPr>
        <w:tc>
          <w:tcPr>
            <w:tcW w:w="433" w:type="dxa"/>
            <w:vMerge w:val="restart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094" w:type="dxa"/>
              <w:tblLook w:val="04A0" w:firstRow="1" w:lastRow="0" w:firstColumn="1" w:lastColumn="0" w:noHBand="0" w:noVBand="1"/>
            </w:tblPr>
            <w:tblGrid>
              <w:gridCol w:w="586"/>
              <w:gridCol w:w="2454"/>
              <w:gridCol w:w="2850"/>
              <w:gridCol w:w="1100"/>
              <w:gridCol w:w="1134"/>
              <w:gridCol w:w="970"/>
            </w:tblGrid>
            <w:tr w:rsidR="00997574" w:rsidRPr="00781860" w:rsidTr="00EC594E">
              <w:trPr>
                <w:trHeight w:val="597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№ лота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Продавец имущества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Шаг аукциона, руб.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jc w:val="center"/>
                    <w:rPr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b/>
                      <w:bCs/>
                      <w:color w:val="000000"/>
                      <w:sz w:val="18"/>
                      <w:szCs w:val="18"/>
                    </w:rPr>
                    <w:t>Задаток, руб.</w:t>
                  </w:r>
                </w:p>
              </w:tc>
            </w:tr>
            <w:tr w:rsidR="00997574" w:rsidRPr="00781860" w:rsidTr="00EC594E">
              <w:trPr>
                <w:trHeight w:val="622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81860">
                    <w:rPr>
                      <w:b/>
                      <w:sz w:val="18"/>
                      <w:szCs w:val="18"/>
                    </w:rPr>
                    <w:t>ГАУЗ «Кукморская центральная районная больница»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(по вопросу организации осмотра обращаться по тел. 8965-592-91-61 – Хасаншин Расул</w:t>
                  </w:r>
                  <w:r w:rsidRPr="00781860">
                    <w:rPr>
                      <w:b/>
                      <w:sz w:val="18"/>
                      <w:szCs w:val="18"/>
                    </w:rPr>
                    <w:t xml:space="preserve"> Хамитович)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color w:val="000000"/>
                      <w:sz w:val="18"/>
                      <w:szCs w:val="18"/>
                    </w:rPr>
                    <w:t xml:space="preserve">УАЗ-39623 Автомобиль СМП, 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781860">
                    <w:rPr>
                      <w:color w:val="000000"/>
                      <w:sz w:val="18"/>
                      <w:szCs w:val="18"/>
                    </w:rPr>
                    <w:t>год изготовления 2012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color w:val="000000"/>
                      <w:sz w:val="18"/>
                      <w:szCs w:val="18"/>
                      <w:lang w:val="en-US"/>
                    </w:rPr>
                  </w:pP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VIN</w:t>
                  </w:r>
                  <w:r w:rsidRPr="00781860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color w:val="000000"/>
                      <w:sz w:val="18"/>
                      <w:szCs w:val="18"/>
                      <w:lang w:val="en-US"/>
                    </w:rPr>
                    <w:t>XU6396230C0002744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60 100,00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781860">
                    <w:rPr>
                      <w:sz w:val="18"/>
                      <w:szCs w:val="18"/>
                    </w:rPr>
                    <w:t>1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 </w:t>
                  </w:r>
                  <w:r w:rsidRPr="00781860">
                    <w:rPr>
                      <w:sz w:val="18"/>
                      <w:szCs w:val="18"/>
                    </w:rPr>
                    <w:t>800,0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0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12 020,00</w:t>
                  </w:r>
                </w:p>
              </w:tc>
            </w:tr>
            <w:tr w:rsidR="00997574" w:rsidRPr="00781860" w:rsidTr="00EC594E">
              <w:trPr>
                <w:trHeight w:val="128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  <w:r w:rsidRPr="00781860">
                    <w:rPr>
                      <w:b/>
                      <w:sz w:val="18"/>
                      <w:szCs w:val="18"/>
                      <w:lang w:eastAsia="en-US"/>
                    </w:rPr>
                    <w:t xml:space="preserve">ГАУСО «Лениногорский дом-интернат для престарелых и инвалидов» 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 w:rsidRPr="00781860">
                    <w:rPr>
                      <w:sz w:val="18"/>
                      <w:szCs w:val="18"/>
                      <w:lang w:eastAsia="en-US"/>
                    </w:rPr>
                    <w:t>(по вопросу организации осмотра обращаться по тел. 8-85595) 6-07-03 – Харисова Наргиз Камилевна)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ГАЗ-2705 грузовой фургон цельно металлический (7 мест),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год изготовления 2007,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  <w:highlight w:val="yellow"/>
                      <w:lang w:val="en-US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781860">
                    <w:rPr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X9627050070557624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 xml:space="preserve">125 </w:t>
                  </w:r>
                  <w:r w:rsidRPr="00781860">
                    <w:rPr>
                      <w:sz w:val="18"/>
                      <w:szCs w:val="18"/>
                    </w:rPr>
                    <w:t>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1 900</w:t>
                  </w:r>
                  <w:r w:rsidRPr="00781860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25 000</w:t>
                  </w:r>
                  <w:r w:rsidRPr="00781860">
                    <w:rPr>
                      <w:sz w:val="18"/>
                      <w:szCs w:val="18"/>
                    </w:rPr>
                    <w:t>,00</w:t>
                  </w:r>
                </w:p>
              </w:tc>
            </w:tr>
            <w:tr w:rsidR="00997574" w:rsidRPr="00781860" w:rsidTr="00EC594E">
              <w:trPr>
                <w:trHeight w:val="1074"/>
              </w:trPr>
              <w:tc>
                <w:tcPr>
                  <w:tcW w:w="5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81860">
                    <w:rPr>
                      <w:b/>
                      <w:sz w:val="18"/>
                      <w:szCs w:val="18"/>
                    </w:rPr>
                    <w:t>ГАПОУ «Казанский музыкальный колледж имени И.В.Аухадеева»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(по вопросу организации осмотра обращаться по тел. 8987-281-63-54 - Биктимиров Альфред Адхамович)</w:t>
                  </w:r>
                </w:p>
              </w:tc>
              <w:tc>
                <w:tcPr>
                  <w:tcW w:w="2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FIAT</w:t>
                  </w:r>
                  <w:r w:rsidRPr="00781860">
                    <w:rPr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DUCATO</w:t>
                  </w:r>
                  <w:r w:rsidRPr="00781860">
                    <w:rPr>
                      <w:sz w:val="18"/>
                      <w:szCs w:val="18"/>
                    </w:rPr>
                    <w:t xml:space="preserve"> автобус категории М2 класс В, </w:t>
                  </w:r>
                </w:p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 xml:space="preserve">год изготовления 2009, </w:t>
                  </w:r>
                </w:p>
                <w:p w:rsidR="00997574" w:rsidRPr="00781860" w:rsidRDefault="00997574" w:rsidP="00EC594E">
                  <w:pPr>
                    <w:spacing w:line="276" w:lineRule="auto"/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VIN</w:t>
                  </w:r>
                  <w:r w:rsidRPr="00781860">
                    <w:rPr>
                      <w:sz w:val="18"/>
                      <w:szCs w:val="18"/>
                    </w:rPr>
                    <w:t xml:space="preserve"> 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Z7G244000AS012568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470</w:t>
                  </w:r>
                  <w:r w:rsidRPr="00781860">
                    <w:rPr>
                      <w:sz w:val="18"/>
                      <w:szCs w:val="18"/>
                    </w:rPr>
                    <w:t xml:space="preserve"> 300,</w:t>
                  </w:r>
                  <w:r w:rsidRPr="00781860">
                    <w:rPr>
                      <w:sz w:val="18"/>
                      <w:szCs w:val="18"/>
                      <w:lang w:val="en-US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  <w:lang w:val="en-US"/>
                    </w:rPr>
                    <w:t>5 200</w:t>
                  </w:r>
                  <w:r w:rsidRPr="00781860">
                    <w:rPr>
                      <w:sz w:val="18"/>
                      <w:szCs w:val="18"/>
                    </w:rPr>
                    <w:t>,00</w:t>
                  </w:r>
                </w:p>
              </w:tc>
              <w:tc>
                <w:tcPr>
                  <w:tcW w:w="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574" w:rsidRPr="00781860" w:rsidRDefault="00997574" w:rsidP="00EC594E">
                  <w:pPr>
                    <w:contextualSpacing/>
                    <w:jc w:val="center"/>
                    <w:rPr>
                      <w:sz w:val="18"/>
                      <w:szCs w:val="18"/>
                    </w:rPr>
                  </w:pPr>
                  <w:r w:rsidRPr="00781860">
                    <w:rPr>
                      <w:sz w:val="18"/>
                      <w:szCs w:val="18"/>
                    </w:rPr>
                    <w:t>94 060,00</w:t>
                  </w:r>
                </w:p>
              </w:tc>
            </w:tr>
          </w:tbl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</w:p>
        </w:tc>
      </w:tr>
      <w:tr w:rsidR="00997574" w:rsidRPr="00D40FED" w:rsidTr="00EC594E">
        <w:trPr>
          <w:trHeight w:val="70"/>
        </w:trPr>
        <w:tc>
          <w:tcPr>
            <w:tcW w:w="433" w:type="dxa"/>
            <w:vMerge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206" w:type="dxa"/>
          </w:tcPr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997574" w:rsidRPr="00D40FED" w:rsidTr="00EC594E">
        <w:trPr>
          <w:trHeight w:val="286"/>
        </w:trPr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997574" w:rsidRPr="00D40FED" w:rsidRDefault="00997574" w:rsidP="00EC594E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781860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 xml:space="preserve">Имущество </w:t>
            </w:r>
            <w:r w:rsidRPr="00D40FED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выставляется на аукцион впервые.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</w:t>
            </w:r>
            <w:r w:rsidRPr="002B62CD">
              <w:rPr>
                <w:sz w:val="21"/>
                <w:szCs w:val="21"/>
              </w:rPr>
              <w:lastRenderedPageBreak/>
              <w:t>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97574" w:rsidRPr="00D40FED" w:rsidRDefault="00997574" w:rsidP="00EC594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97574" w:rsidRPr="00D40FED" w:rsidRDefault="00997574" w:rsidP="00EC594E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997574" w:rsidRPr="00D40FED" w:rsidRDefault="00997574" w:rsidP="00EC594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 xml:space="preserve">заявок: 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1</w:t>
            </w:r>
            <w:r w:rsidR="00DD1343">
              <w:rPr>
                <w:b/>
                <w:i/>
                <w:sz w:val="21"/>
                <w:szCs w:val="21"/>
                <w:u w:val="single"/>
              </w:rPr>
              <w:t>5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.02.2021 в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97574" w:rsidRPr="00D40FED" w:rsidRDefault="00997574" w:rsidP="00EC594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97574" w:rsidRPr="00D40FED" w:rsidRDefault="00997574" w:rsidP="00EC594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97574" w:rsidRPr="00D40FED" w:rsidRDefault="00997574" w:rsidP="00EC594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997574" w:rsidRPr="00D40FED" w:rsidRDefault="00997574" w:rsidP="00EC594E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12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97574" w:rsidRPr="00D40FED" w:rsidTr="00EC594E">
        <w:trPr>
          <w:trHeight w:val="566"/>
        </w:trPr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</w:t>
            </w:r>
            <w:r w:rsidR="00DD134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7</w:t>
            </w:r>
            <w:r w:rsidRPr="00781860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.02.2021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Дата и время проведения аукциона в электронной форме</w:t>
            </w:r>
            <w:r w:rsidRPr="00781860">
              <w:rPr>
                <w:b/>
                <w:sz w:val="21"/>
                <w:szCs w:val="21"/>
              </w:rPr>
              <w:t xml:space="preserve">: 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1</w:t>
            </w:r>
            <w:r w:rsidR="00DD1343">
              <w:rPr>
                <w:b/>
                <w:i/>
                <w:sz w:val="21"/>
                <w:szCs w:val="21"/>
                <w:u w:val="single"/>
              </w:rPr>
              <w:t>8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>.02.2021</w:t>
            </w:r>
          </w:p>
          <w:p w:rsidR="00997574" w:rsidRPr="00D40FED" w:rsidRDefault="00997574" w:rsidP="00EC594E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97574" w:rsidRPr="00D40FED" w:rsidRDefault="00997574" w:rsidP="00EC594E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97574" w:rsidRPr="00D40FED" w:rsidRDefault="00997574" w:rsidP="00EC594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19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997574" w:rsidRPr="00D40FED" w:rsidRDefault="00997574" w:rsidP="00EC594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997574" w:rsidRPr="00D40FED" w:rsidTr="00EC594E">
        <w:tc>
          <w:tcPr>
            <w:tcW w:w="433" w:type="dxa"/>
          </w:tcPr>
          <w:p w:rsidR="00997574" w:rsidRPr="00D40FED" w:rsidRDefault="00997574" w:rsidP="00EC594E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9206" w:type="dxa"/>
          </w:tcPr>
          <w:p w:rsidR="00997574" w:rsidRPr="00D40FED" w:rsidRDefault="00997574" w:rsidP="00EC594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997574" w:rsidRPr="00D40FED" w:rsidRDefault="00997574" w:rsidP="00EC594E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97574" w:rsidRPr="00D40FED" w:rsidRDefault="00997574" w:rsidP="00EC594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97574" w:rsidRPr="00BA2B9D" w:rsidRDefault="00997574" w:rsidP="00997574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5B171E" w:rsidRDefault="005B171E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997574" w:rsidRDefault="00997574" w:rsidP="00A4038A">
      <w:pPr>
        <w:rPr>
          <w:b/>
          <w:sz w:val="22"/>
          <w:szCs w:val="22"/>
        </w:rPr>
      </w:pPr>
    </w:p>
    <w:p w:rsidR="00B731A0" w:rsidRDefault="00B731A0" w:rsidP="00A5150D">
      <w:pPr>
        <w:jc w:val="center"/>
        <w:rPr>
          <w:b/>
          <w:sz w:val="22"/>
          <w:szCs w:val="22"/>
        </w:rPr>
      </w:pPr>
    </w:p>
    <w:p w:rsidR="00B731A0" w:rsidRDefault="00B731A0" w:rsidP="00A5150D">
      <w:pPr>
        <w:jc w:val="center"/>
        <w:rPr>
          <w:b/>
          <w:sz w:val="22"/>
          <w:szCs w:val="22"/>
        </w:rPr>
      </w:pPr>
    </w:p>
    <w:p w:rsidR="004A62EC" w:rsidRDefault="004A62EC" w:rsidP="00A5150D">
      <w:pPr>
        <w:jc w:val="center"/>
        <w:rPr>
          <w:b/>
          <w:sz w:val="22"/>
          <w:szCs w:val="22"/>
        </w:rPr>
      </w:pPr>
    </w:p>
    <w:p w:rsidR="004A62EC" w:rsidRDefault="004A62EC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65059B" w:rsidP="00A4038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C1D2A8B" wp14:editId="5D97C0C8">
            <wp:extent cx="6457692" cy="46863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1272" cy="468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14492E" w:rsidP="00A5150D">
      <w:pPr>
        <w:jc w:val="center"/>
        <w:rPr>
          <w:b/>
          <w:sz w:val="22"/>
          <w:szCs w:val="22"/>
          <w:u w:val="single"/>
        </w:rPr>
      </w:pPr>
    </w:p>
    <w:p w:rsidR="0014492E" w:rsidRDefault="0065059B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AEAFAD" wp14:editId="398D0657">
            <wp:extent cx="5405454" cy="39147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4520" cy="392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C834AD">
      <w:pPr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65059B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43F20F7" wp14:editId="2CB0A794">
            <wp:extent cx="3762375" cy="514024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8" cy="515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65059B" w:rsidP="0065059B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BC2D561" wp14:editId="7BE4B605">
            <wp:extent cx="5086350" cy="3719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152" cy="37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A826E2" w:rsidP="004A62EC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756F92" w:rsidRDefault="0065059B" w:rsidP="004A62E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E858AEA" wp14:editId="4A5D85E7">
            <wp:extent cx="2657475" cy="38302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811" cy="38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574">
        <w:rPr>
          <w:b/>
          <w:sz w:val="22"/>
          <w:szCs w:val="22"/>
          <w:u w:val="single"/>
        </w:rPr>
        <w:t xml:space="preserve"> </w:t>
      </w:r>
      <w:r w:rsidR="004A62EC">
        <w:rPr>
          <w:noProof/>
        </w:rPr>
        <w:drawing>
          <wp:inline distT="0" distB="0" distL="0" distR="0" wp14:anchorId="0ECC9E5D" wp14:editId="27D5AC59">
            <wp:extent cx="2847975" cy="382000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9319" cy="38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4A62EC" w:rsidP="00C834A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EAB9CE8" wp14:editId="40939AE4">
            <wp:extent cx="2741710" cy="406717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456" cy="411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C6F72" wp14:editId="69BD314E">
            <wp:extent cx="2819400" cy="41800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4711" cy="420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9" w:rsidRDefault="005915B9" w:rsidP="00517F62">
      <w:pPr>
        <w:jc w:val="center"/>
        <w:rPr>
          <w:b/>
          <w:u w:val="single"/>
        </w:rPr>
      </w:pPr>
    </w:p>
    <w:p w:rsidR="00C009F0" w:rsidRDefault="004A62EC" w:rsidP="00A8313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66F47CE3" wp14:editId="7A90E928">
            <wp:extent cx="5583356" cy="7477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3888" cy="74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0" w:rsidRDefault="004A62EC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D0D1DA" wp14:editId="481E05E2">
            <wp:extent cx="5432956" cy="13396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3598" cy="136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997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9FE" w:rsidRDefault="001159FE" w:rsidP="00C34BEB">
      <w:r>
        <w:separator/>
      </w:r>
    </w:p>
  </w:endnote>
  <w:endnote w:type="continuationSeparator" w:id="0">
    <w:p w:rsidR="001159FE" w:rsidRDefault="001159FE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9FE" w:rsidRDefault="001159FE" w:rsidP="00C34BEB">
      <w:r>
        <w:separator/>
      </w:r>
    </w:p>
  </w:footnote>
  <w:footnote w:type="continuationSeparator" w:id="0">
    <w:p w:rsidR="001159FE" w:rsidRDefault="001159FE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6A24"/>
    <w:rsid w:val="003019A4"/>
    <w:rsid w:val="00301EBA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429E4"/>
    <w:rsid w:val="0045741E"/>
    <w:rsid w:val="004650C6"/>
    <w:rsid w:val="0048033A"/>
    <w:rsid w:val="004A59CA"/>
    <w:rsid w:val="004A62EC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7073DA"/>
    <w:rsid w:val="00711680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A0CBA"/>
    <w:rsid w:val="008A4E15"/>
    <w:rsid w:val="008D0758"/>
    <w:rsid w:val="008D7E4C"/>
    <w:rsid w:val="008F681A"/>
    <w:rsid w:val="009072CF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5389B"/>
    <w:rsid w:val="00B54A57"/>
    <w:rsid w:val="00B71F5B"/>
    <w:rsid w:val="00B731A0"/>
    <w:rsid w:val="00B761F9"/>
    <w:rsid w:val="00B762B9"/>
    <w:rsid w:val="00BD0F54"/>
    <w:rsid w:val="00BD2D82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D1343"/>
    <w:rsid w:val="00DE0EE7"/>
    <w:rsid w:val="00DE6E48"/>
    <w:rsid w:val="00DE71DE"/>
    <w:rsid w:val="00E03C45"/>
    <w:rsid w:val="00E15499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647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814B0-1B7C-4A83-A5D2-F463DE9DA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12</Pages>
  <Words>3338</Words>
  <Characters>19032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159</cp:revision>
  <cp:lastPrinted>2019-02-01T10:36:00Z</cp:lastPrinted>
  <dcterms:created xsi:type="dcterms:W3CDTF">2018-09-05T13:18:00Z</dcterms:created>
  <dcterms:modified xsi:type="dcterms:W3CDTF">2021-01-18T11:50:00Z</dcterms:modified>
</cp:coreProperties>
</file>